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722" w:rsidRPr="003E5722" w:rsidRDefault="003E5722" w:rsidP="003E572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3E572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Безопасность на дорогах. Как защитить детей от гибели и травм</w:t>
      </w:r>
    </w:p>
    <w:p w:rsidR="003E5722" w:rsidRPr="003E5722" w:rsidRDefault="003E5722" w:rsidP="003E5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из газеты: </w:t>
      </w:r>
      <w:hyperlink r:id="rId6" w:history="1">
        <w:r w:rsidRPr="003E572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АиФ Здоровье №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Pr="003E572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50 10/12/2015</w:t>
        </w:r>
      </w:hyperlink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5722" w:rsidRPr="003E5722" w:rsidRDefault="003E5722" w:rsidP="003E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Смертность детей на дорогах у нас в 3 раза выше, чем в Европе. Что можно сделать для её снижения?</w:t>
      </w:r>
    </w:p>
    <w:p w:rsidR="003E5722" w:rsidRPr="003E5722" w:rsidRDefault="003E5722" w:rsidP="003E5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6096000" cy="4057650"/>
            <wp:effectExtent l="0" t="0" r="0" b="0"/>
            <wp:docPr id="9" name="Рисунок 9" descr=" 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722" w:rsidRPr="003E5722" w:rsidRDefault="003E5722" w:rsidP="003E572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57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 группе риска — ребёнок-пассажир</w:t>
      </w:r>
    </w:p>
    <w:p w:rsidR="003E5722" w:rsidRPr="003E5722" w:rsidRDefault="003E5722" w:rsidP="003E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00" cy="1143000"/>
            <wp:effectExtent l="0" t="0" r="0" b="0"/>
            <wp:docPr id="8" name="Рисунок 8" descr="http://static1.repo.aif.ru/1/03/520110/3f7804dc3e7a8ec379b5a832e27faf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atic1.repo.aif.ru/1/03/520110/3f7804dc3e7a8ec379b5a832e27fafa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 января по октябрь в стране было зарегистрировано 16 514 ДТП с участием детей младше 16 лет. 636 детей погибли, 17 691 ребёнок получил ранения. Страшные цифры! Хотя за 10 месяцев этого года они снизились по сравнению с прошлым годом на 16,4%. Их привёл </w:t>
      </w:r>
      <w:r w:rsidRPr="003E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начальник отдела пропаганды БДД и профилактики ДДТТ ГУОБДД МВД России полковник полиции Максим Белугин</w:t>
      </w:r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5722" w:rsidRPr="003E5722" w:rsidRDefault="003E5722" w:rsidP="003E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 частных автомобилей у нас растёт, с 2010 по 2014 год оно увеличилось на 9 млн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неудивительно, что растёт и доля детей, которые получают травмы и погибают, будучи пассажирами частного транспорта. Наряду с превышением скорости, нарушением Правил дорожного движения водителями источником опасности для ребёнка является отсутствие детского автокресла или неправильное, </w:t>
      </w:r>
      <w:proofErr w:type="spellStart"/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незащищающее</w:t>
      </w:r>
      <w:proofErr w:type="spellEnd"/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приспособление, которое автокресло заменяет. Именно поэтому к детским автокреслам (или, как они называются в документах, детским удерживающим устройствам — ДУУ) сейчас такое внимание и специалистов, и прессы.</w:t>
      </w:r>
    </w:p>
    <w:p w:rsidR="003E5722" w:rsidRPr="003E5722" w:rsidRDefault="003E5722" w:rsidP="003E5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2772000" cy="9720000"/>
            <wp:effectExtent l="0" t="0" r="9525" b="0"/>
            <wp:docPr id="7" name="Рисунок 7" descr="http://static1.repo.aif.ru/1/66/520109/7f811bc62afde287cdfc074cb6091fcb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atic1.repo.aif.ru/1/66/520109/7f811bc62afde287cdfc074cb6091fcb.pn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000" cy="9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722" w:rsidRPr="003E5722" w:rsidRDefault="003E5722" w:rsidP="003E5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E5722" w:rsidRPr="003E5722" w:rsidRDefault="003E5722" w:rsidP="003E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 числа всех погибших детей за 10 месяцев этого года 361 были пассажирами автомобилей. 57 из них перевозились без каких-либо удерживающих устройств и ремней безопасности. Среди раненых, перевозимых с нарушениями, — 1053 ребёнка. Причём больше всего погибло детей в возрасте до 1 года. 56 младенцев! У нас мамы почему-то до сих пор считают, что держать в машине малыша на руках — самое милое дело. Увы, это не так. По закону физики при столкновении (которое всегда возможно на дороге, как бы аккуратно мы ни ехали) младенец будет вырван из рук взрослого с огромной силой. Как раз о таком случае рассказал полковник полиции Максим Белугин на конференции, посвящённой Дню памяти жертв ДТП. В Пермском крае среди белого дня водитель легковушки, стаж вождения которого был менее двух лет, в условиях снегопада выехал на встречную полосу и столкнулся с другим легковым автомобилем. В результате три пассажира погибли, один из которых — младенец, находившийся на руках у матери, сидевшей на заднем сиденье.</w:t>
      </w:r>
    </w:p>
    <w:p w:rsidR="003E5722" w:rsidRPr="003E5722" w:rsidRDefault="003E5722" w:rsidP="003E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 что тут скажешь, кроме того, что дети оказываются заложниками нашей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>езответственности?!</w:t>
      </w:r>
    </w:p>
    <w:p w:rsidR="003E5722" w:rsidRPr="003E5722" w:rsidRDefault="003E5722" w:rsidP="003E572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E572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Акселерации не наблюдается</w:t>
      </w:r>
    </w:p>
    <w:p w:rsidR="003E5722" w:rsidRPr="003E5722" w:rsidRDefault="003E5722" w:rsidP="003E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00" cy="1143000"/>
            <wp:effectExtent l="0" t="0" r="0" b="0"/>
            <wp:docPr id="6" name="Рисунок 6" descr="http://static1.repo.aif.ru/1/1e/520111/2aa880252d0bdeabf802b6e73bf386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atic1.repo.aif.ru/1/1e/520111/2aa880252d0bdeabf802b6e73bf386cf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нас принято считать, что автокресла — это для малышей, — говорит </w:t>
      </w:r>
      <w:r w:rsidRPr="003E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заместитель председателя Комитета Государственной думы РФ по вопросам семьи, женщин и детей Ольга Красильникова</w:t>
      </w:r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— А сейчас ещё распространено мнение, что нынешние дети — акселераты, что они гораздо раньше 12 лет достигают роста 150 см, который позволяет ездить в автомобиле без кресла или бустера, только пристегнувшись штатным ремнём безопасности. На самом деле именно к 12 годам большинство российских детей дорастают до 150 см. По данным НИИ педиатрии НЦЗД, только 3% девочек 10 лет имеют рост 151 см и 3% мальчиков 10 лет достигают роста 149,2 см. Штатные ремни в автомобиле сконструированы для взрослых людей. Если ребёнка, не достигшего взрослого роста, посадить на сиденье без кресла или бустера и пристегнуть штатным ремнём, при столкновении ремень поранит ему шею. </w:t>
      </w:r>
    </w:p>
    <w:p w:rsidR="003E5722" w:rsidRPr="003E5722" w:rsidRDefault="003E5722" w:rsidP="003E5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905000" cy="1266825"/>
            <wp:effectExtent l="0" t="0" r="0" b="9525"/>
            <wp:docPr id="5" name="Рисунок 5" descr=" 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 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" w:history="1">
        <w:r w:rsidRPr="003E57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В цифрах и фактах: каждый год в результате ДТП погибает 260 тысяч детей </w:t>
        </w:r>
      </w:hyperlink>
    </w:p>
    <w:p w:rsidR="003E5722" w:rsidRPr="003E5722" w:rsidRDefault="003E5722" w:rsidP="003E572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57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Пора наводить порядок</w:t>
      </w:r>
    </w:p>
    <w:p w:rsidR="003E5722" w:rsidRPr="003E5722" w:rsidRDefault="003E5722" w:rsidP="003E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дети до 12 лет и ростом ниже 150 см должны в автомобиле сидеть или в автокреслах, или на бустерах и быть пристёгнутыми. Но какие кресла продаются у нас? Все ли они того качества, которое может защитить ребёнка в случае ДТП?</w:t>
      </w:r>
    </w:p>
    <w:p w:rsidR="003E5722" w:rsidRPr="003E5722" w:rsidRDefault="003E5722" w:rsidP="003E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52500" cy="1152525"/>
            <wp:effectExtent l="0" t="0" r="0" b="9525"/>
            <wp:docPr id="4" name="Рисунок 4" descr="http://static1.repo.aif.ru/1/72/293389/5b1a99064ee0724370a39bab191989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tatic1.repo.aif.ru/1/72/293389/5b1a99064ee0724370a39bab191989f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 Мы провели исследование детских удерживающих устройств на рынках РФ, — говорит </w:t>
      </w:r>
      <w:r w:rsidRPr="003E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советник председателя Российского Красного Креста Лилия </w:t>
      </w:r>
      <w:proofErr w:type="spellStart"/>
      <w:r w:rsidRPr="003E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Чибисенкова</w:t>
      </w:r>
      <w:proofErr w:type="spellEnd"/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>. — Проанализировали 562 устройства в 131 торговой точке 28 городов. Оказалось, что 32% родителей покупают адаптеры — «упряжку» из ремней, которая удерживает ребёнка на сиденье. Адаптер в 10 раз дешевле качественного кресла, но не защищает ребёнка от травм и гибели и на самом деле удерживающим устройством согласно нормам Европейской экономической комисс</w:t>
      </w:r>
      <w:proofErr w:type="gramStart"/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ОО</w:t>
      </w:r>
      <w:proofErr w:type="gramEnd"/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 не является. ЕЭК ООН занимается безопасностью на дорогах и, опираясь на многочисленные, международные и независимые друг от друга исследования, вырабатывает правила и стандарты, которым мы должны следовать, потому что наша страна наряду с другими подписала Женевское соглашение о единых требованиях к оборудованию, которое может быть установлено на транспортных средствах. </w:t>
      </w:r>
      <w:proofErr w:type="gramStart"/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тем не менее на нашем рынке — форменный бардак. Треть родителей-автомобилистов используют адаптеры, которые не являются легитимными детскими удерживающими устройст</w:t>
      </w:r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вами. Только 34% родителей — тоже треть — знают, что адаптеры не защитят ребёнка в случае ДТП. (А специалисты говорят, что они ещё и нанесут ему травму!) Почти 80% проверенных Красным Крестом детских автокресел не имели сертификата соответствия! 4 из 5 продававшихся ДУУ не соответствовали требованиям ЕЭК ООН и Техническому регламенту Таможенного союза «О безопасности колёсных транспортных средств».</w:t>
      </w:r>
    </w:p>
    <w:p w:rsidR="003E5722" w:rsidRPr="003E5722" w:rsidRDefault="003E5722" w:rsidP="003E572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57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остаётся открытым</w:t>
      </w:r>
    </w:p>
    <w:p w:rsidR="003E5722" w:rsidRPr="003E5722" w:rsidRDefault="003E5722" w:rsidP="003E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00" cy="1143000"/>
            <wp:effectExtent l="0" t="0" r="0" b="0"/>
            <wp:docPr id="3" name="Рисунок 3" descr="http://static1.repo.aif.ru/1/c1/429836/c/ce7f7b11ad24c9082ff746998aff72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tatic1.repo.aif.ru/1/c1/429836/c/ce7f7b11ad24c9082ff746998aff720e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>Но сделать это будет непросто. Надо внести некоторые изменения в законодательство; разобраться, кто имеет право выдавать сертификаты соответст</w:t>
      </w:r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вия на детские автокресла; кто будет эти кресла испытывать на прочность и безопасность, если у нас в стране, по словам </w:t>
      </w:r>
      <w:r w:rsidRPr="003E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заместителя заведующего отделением безопасности автомобилей Центра испытаний ФГУП «НАМИ» Антона Журавлёва</w:t>
      </w:r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катапульта для испытания автокресел и дорогостоящие манекены, оснащённые электроникой, есть только в «НАМИ» и на автозаводе в Тольятти. </w:t>
      </w:r>
    </w:p>
    <w:p w:rsidR="003E5722" w:rsidRPr="003E5722" w:rsidRDefault="003E5722" w:rsidP="003E5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905000" cy="1266825"/>
            <wp:effectExtent l="0" t="0" r="0" b="9525"/>
            <wp:docPr id="2" name="Рисунок 2" descr="http://images.aif.ru/006/001/08ccf3c69b00af185f18e9dfe9a09504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ages.aif.ru/006/001/08ccf3c69b00af185f18e9dfe9a09504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0" w:history="1">
        <w:r w:rsidRPr="003E57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Кресло жизни. Почему важно обезопасить ребёнка в машине? </w:t>
        </w:r>
      </w:hyperlink>
    </w:p>
    <w:p w:rsidR="003E5722" w:rsidRPr="003E5722" w:rsidRDefault="003E5722" w:rsidP="003E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 рынке вовсю раскупают </w:t>
      </w:r>
      <w:proofErr w:type="gramStart"/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китайские</w:t>
      </w:r>
      <w:proofErr w:type="gramEnd"/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автокресла, что подешевле, которые не испытывались ни у нас, ни в Европе и не отвечают стандартам ЕЭК ООН, да и не обязаны им отвечать, так как Китай не подписывал Женевское соглашение. Но прочны ли эти кресла?</w:t>
      </w:r>
    </w:p>
    <w:p w:rsidR="003E5722" w:rsidRPr="003E5722" w:rsidRDefault="003E5722" w:rsidP="003E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2011–2014 годах в «НАМИ» испытали 59 приспособлений, которые продавались в розничной сети как детские удерживающие устройства. 46 из них по разным причинам не прошли тесты по требованиям ЕЭК ООН. 28 из 59 (практически половина!) не смогли обеспечить защиту </w:t>
      </w:r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ребёнку в случае ДТП.  Однако все эти «ДУУ» имели сертификаты соответствия, непонятно кем и на каком основании выданные. Теперь становится понятно, почему в сводках ГИБДД мы читаем, что примерно 4/5 погибших в ДТП детей-пассажиров находились в тех или иных ДУУ. Но только в каких?</w:t>
      </w:r>
    </w:p>
    <w:p w:rsidR="003E5722" w:rsidRPr="003E5722" w:rsidRDefault="003E5722" w:rsidP="003E5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 </w:t>
      </w:r>
    </w:p>
    <w:p w:rsidR="003E5722" w:rsidRPr="003E5722" w:rsidRDefault="003E5722" w:rsidP="003E5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 используйте для перевозки детей автокресла, начиная с доставки младенца из роддома и до того времени, когда рост ребёнка достигнет 150 см и он сможет безопасно пользоваться штатными ремнями автомобиля. При покупке ДУУ требуйте сертификат, подтверждающий соответствие кресла требованиям Правил ЕЭК ООН № 44 или № 129. Учитывая наличие большого числа незаконных сертификатов, которые выдаются без проведения испытаний, ориентируйтесь на изготовителя: с большой степенью достоверности можно считать безопасными сиденья, изготовленные в Германии, Франции, Англии, и сиденья отечественных производителей, получившие европейские сертификаты соответствия. </w:t>
      </w:r>
      <w:proofErr w:type="gramStart"/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Качественное</w:t>
      </w:r>
      <w:proofErr w:type="gramEnd"/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детское автокресло не может стоить дешевле 5 тысяч рублей. </w:t>
      </w:r>
    </w:p>
    <w:p w:rsidR="003E5722" w:rsidRPr="003E5722" w:rsidRDefault="003E5722" w:rsidP="003E572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57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Тренируемся в игре</w:t>
      </w:r>
    </w:p>
    <w:p w:rsidR="003E5722" w:rsidRPr="003E5722" w:rsidRDefault="003E5722" w:rsidP="003E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Благотворительный фонд «За безопасность» среди других видов деятельности занимается и повышением культуры поведения детей на дорогах.</w:t>
      </w:r>
    </w:p>
    <w:p w:rsidR="003E5722" w:rsidRPr="003E5722" w:rsidRDefault="003E5722" w:rsidP="003E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952500" cy="1123950"/>
            <wp:effectExtent l="0" t="0" r="0" b="0"/>
            <wp:docPr id="1" name="Рисунок 1" descr="http://static1.repo.aif.ru/1/9c/520112/1b56f3d310be580988db43157eae8b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tatic1.repo.aif.ru/1/9c/520112/1b56f3d310be580988db43157eae8b9d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Президент фонда Елена Олешко</w:t>
      </w:r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рассказывает:</w:t>
      </w:r>
    </w:p>
    <w:p w:rsidR="003E5722" w:rsidRPr="003E5722" w:rsidRDefault="003E5722" w:rsidP="003E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>—  Дети учатся правильному поведению на примере родителей. Если мы хотим, чтобы они умели безопасно переходить дорогу, давайте начнём с того, что не будем нарушать правила перехода сами:</w:t>
      </w:r>
    </w:p>
    <w:p w:rsidR="003E5722" w:rsidRPr="003E5722" w:rsidRDefault="003E5722" w:rsidP="003E57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>не станем перебегать проезжую часть в неположенном месте, особенно когда рядом с нами дети;</w:t>
      </w:r>
    </w:p>
    <w:p w:rsidR="003E5722" w:rsidRPr="003E5722" w:rsidRDefault="003E5722" w:rsidP="003E57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>не будем переходить дорогу на красный свет светофора даже по «зебре»;</w:t>
      </w:r>
    </w:p>
    <w:p w:rsidR="003E5722" w:rsidRPr="003E5722" w:rsidRDefault="003E5722" w:rsidP="003E57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прежде чем ступить на пешеходный переход, убедимся, что все транспортные средства остановились. Ведь водитель может отвлечься, у автомобиля могут отказать тормоза, при торможении на скользкой дороге машину по инерции может понести прямо на нас... </w:t>
      </w:r>
    </w:p>
    <w:p w:rsidR="003E5722" w:rsidRPr="003E5722" w:rsidRDefault="003E5722" w:rsidP="003E572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 ли вы детей правильно вести себя на дороге? </w:t>
      </w:r>
    </w:p>
    <w:p w:rsidR="003E5722" w:rsidRPr="003E5722" w:rsidRDefault="003E5722" w:rsidP="003E5722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Да, мы постоянно обсуждаем, где можно переходить улицу, где нельзя, что надо следить за сигналами светофора... </w:t>
      </w:r>
    </w:p>
    <w:p w:rsidR="003E5722" w:rsidRPr="003E5722" w:rsidRDefault="003E5722" w:rsidP="003E5722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87% </w:t>
      </w:r>
    </w:p>
    <w:p w:rsidR="003E5722" w:rsidRPr="003E5722" w:rsidRDefault="003E5722" w:rsidP="003E5722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раз объясни</w:t>
      </w:r>
      <w:proofErr w:type="gramStart"/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>л(</w:t>
      </w:r>
      <w:proofErr w:type="gramEnd"/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-а), больше как-то руки не доходят </w:t>
      </w:r>
    </w:p>
    <w:p w:rsidR="003E5722" w:rsidRPr="003E5722" w:rsidRDefault="003E5722" w:rsidP="003E5722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2% </w:t>
      </w:r>
      <w:bookmarkStart w:id="0" w:name="_GoBack"/>
      <w:bookmarkEnd w:id="0"/>
    </w:p>
    <w:p w:rsidR="003E5722" w:rsidRPr="003E5722" w:rsidRDefault="003E5722" w:rsidP="003E5722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Учу, но, если честно, мы иногда вместе перебегаем дорогу на красный свет </w:t>
      </w:r>
    </w:p>
    <w:p w:rsidR="003E5722" w:rsidRPr="003E5722" w:rsidRDefault="003E5722" w:rsidP="003E5722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6% </w:t>
      </w:r>
    </w:p>
    <w:p w:rsidR="003E5722" w:rsidRPr="003E5722" w:rsidRDefault="003E5722" w:rsidP="003E5722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Они, вроде, и сами все знают </w:t>
      </w:r>
    </w:p>
    <w:p w:rsidR="003E5722" w:rsidRPr="003E5722" w:rsidRDefault="003E5722" w:rsidP="003E5722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5% </w:t>
      </w:r>
    </w:p>
    <w:p w:rsidR="003E5722" w:rsidRPr="003E5722" w:rsidRDefault="003E5722" w:rsidP="003E572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Всего: 3681 </w:t>
      </w:r>
    </w:p>
    <w:p w:rsidR="003E5722" w:rsidRPr="003E5722" w:rsidRDefault="003E5722" w:rsidP="003E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Объясняйте детям все эти соображения, когда вы вместе переходите улицу.</w:t>
      </w:r>
    </w:p>
    <w:p w:rsidR="003E5722" w:rsidRPr="003E5722" w:rsidRDefault="003E5722" w:rsidP="003E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Совместно со специалистами некоммерческого предприятия «Союз автошкол» мы разработали несколько игровых тренингов для детей дошкольного и школьного возраста. Родители могут взять их на вооружение.</w:t>
      </w:r>
    </w:p>
    <w:p w:rsidR="003E5722" w:rsidRPr="003E5722" w:rsidRDefault="003E5722" w:rsidP="003E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ведёте ребёнка в дет</w:t>
      </w:r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ский сад или в школу, поиграйте с ним в «</w:t>
      </w:r>
      <w:proofErr w:type="spellStart"/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>Угадайку</w:t>
      </w:r>
      <w:proofErr w:type="spellEnd"/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>»: спросите, что за знаки вы видите на пути, для чего они нужны? О чём может говорить разметка на дороге? Пусть ребёнок ошибается или рассказывает небылицы, когда его варианты иссякнут, объясните ему настоящее значение встреченных знаков.</w:t>
      </w:r>
    </w:p>
    <w:p w:rsidR="003E5722" w:rsidRPr="003E5722" w:rsidRDefault="003E5722" w:rsidP="003E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тем как разрешить ребёнку ходить в школу, в магазин самостоятельно, нарисуйте с ним его путь, отметив переходы, светофоры, «зебры» и прочие дорожные знаки.</w:t>
      </w:r>
    </w:p>
    <w:p w:rsidR="003E5722" w:rsidRPr="003E5722" w:rsidRDefault="003E5722" w:rsidP="003E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 ребёнка самостоятельно принимать решения. Часто, когда кто-то из толпы, стоящей у пешеходного перехода, начинает перебегать дорогу на красный свет, некоторые люди, поддавшись стадному чувству, бегут </w:t>
      </w:r>
      <w:proofErr w:type="gramStart"/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3E5722">
        <w:rPr>
          <w:rFonts w:ascii="Times New Roman" w:eastAsia="Times New Roman" w:hAnsi="Times New Roman" w:cs="Times New Roman"/>
          <w:sz w:val="24"/>
          <w:szCs w:val="24"/>
          <w:lang w:eastAsia="ru-RU"/>
        </w:rPr>
        <w:t> красный вслед за ними. Стоя около пешеходного перехода, обратите внимание ребёнка на поведение других людей. Спросите, что нужно делать, когда кто-то перебегает проезжую часть на красный свет? Как вести себя правильно?</w:t>
      </w:r>
    </w:p>
    <w:p w:rsidR="0070043F" w:rsidRDefault="0070043F"/>
    <w:sectPr w:rsidR="0070043F" w:rsidSect="003E572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42C7A"/>
    <w:multiLevelType w:val="multilevel"/>
    <w:tmpl w:val="04905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180C1F"/>
    <w:multiLevelType w:val="multilevel"/>
    <w:tmpl w:val="42287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59E"/>
    <w:rsid w:val="00000231"/>
    <w:rsid w:val="000029F3"/>
    <w:rsid w:val="00004D3E"/>
    <w:rsid w:val="000058D8"/>
    <w:rsid w:val="00010BAB"/>
    <w:rsid w:val="00013D27"/>
    <w:rsid w:val="00014F33"/>
    <w:rsid w:val="000156C2"/>
    <w:rsid w:val="00017063"/>
    <w:rsid w:val="00020A4E"/>
    <w:rsid w:val="00021662"/>
    <w:rsid w:val="00022685"/>
    <w:rsid w:val="00022A41"/>
    <w:rsid w:val="000268D0"/>
    <w:rsid w:val="000336F0"/>
    <w:rsid w:val="000401BF"/>
    <w:rsid w:val="00044829"/>
    <w:rsid w:val="00046E9A"/>
    <w:rsid w:val="00050C0F"/>
    <w:rsid w:val="00061E89"/>
    <w:rsid w:val="00062528"/>
    <w:rsid w:val="00062778"/>
    <w:rsid w:val="00064C54"/>
    <w:rsid w:val="0007102D"/>
    <w:rsid w:val="00071973"/>
    <w:rsid w:val="00071DC6"/>
    <w:rsid w:val="00075779"/>
    <w:rsid w:val="00086482"/>
    <w:rsid w:val="000941BE"/>
    <w:rsid w:val="0009490F"/>
    <w:rsid w:val="000B0B81"/>
    <w:rsid w:val="000B35A5"/>
    <w:rsid w:val="000C47E0"/>
    <w:rsid w:val="000C619E"/>
    <w:rsid w:val="000C67A7"/>
    <w:rsid w:val="000D0B13"/>
    <w:rsid w:val="000D2B1F"/>
    <w:rsid w:val="000D4709"/>
    <w:rsid w:val="000D7C2A"/>
    <w:rsid w:val="000E1540"/>
    <w:rsid w:val="000E3FEE"/>
    <w:rsid w:val="000E4240"/>
    <w:rsid w:val="000E44C5"/>
    <w:rsid w:val="000E4719"/>
    <w:rsid w:val="000E745B"/>
    <w:rsid w:val="000E74D5"/>
    <w:rsid w:val="000F03F5"/>
    <w:rsid w:val="000F0CF8"/>
    <w:rsid w:val="0010385E"/>
    <w:rsid w:val="00107FA3"/>
    <w:rsid w:val="001134B8"/>
    <w:rsid w:val="00116DD6"/>
    <w:rsid w:val="00120731"/>
    <w:rsid w:val="00124E2C"/>
    <w:rsid w:val="001352DC"/>
    <w:rsid w:val="00137207"/>
    <w:rsid w:val="001411F8"/>
    <w:rsid w:val="0015641D"/>
    <w:rsid w:val="00160A5F"/>
    <w:rsid w:val="00163EA0"/>
    <w:rsid w:val="00164608"/>
    <w:rsid w:val="001647A8"/>
    <w:rsid w:val="00164E4A"/>
    <w:rsid w:val="001655F1"/>
    <w:rsid w:val="00165F6F"/>
    <w:rsid w:val="00173F1D"/>
    <w:rsid w:val="00176729"/>
    <w:rsid w:val="001767D6"/>
    <w:rsid w:val="00176E68"/>
    <w:rsid w:val="00180300"/>
    <w:rsid w:val="00180533"/>
    <w:rsid w:val="00182BBC"/>
    <w:rsid w:val="00184320"/>
    <w:rsid w:val="00190CE6"/>
    <w:rsid w:val="00194489"/>
    <w:rsid w:val="00196E45"/>
    <w:rsid w:val="001A08EE"/>
    <w:rsid w:val="001A4207"/>
    <w:rsid w:val="001B16AC"/>
    <w:rsid w:val="001B66F5"/>
    <w:rsid w:val="001C05F0"/>
    <w:rsid w:val="001C1BFA"/>
    <w:rsid w:val="001E2130"/>
    <w:rsid w:val="001E2CEA"/>
    <w:rsid w:val="001E46F9"/>
    <w:rsid w:val="001F3F23"/>
    <w:rsid w:val="00200F2D"/>
    <w:rsid w:val="0020116A"/>
    <w:rsid w:val="00202FD3"/>
    <w:rsid w:val="00204BAC"/>
    <w:rsid w:val="00204F0E"/>
    <w:rsid w:val="00206EA8"/>
    <w:rsid w:val="002107CA"/>
    <w:rsid w:val="002130B3"/>
    <w:rsid w:val="002207B8"/>
    <w:rsid w:val="00223DF8"/>
    <w:rsid w:val="00224F59"/>
    <w:rsid w:val="00226FE0"/>
    <w:rsid w:val="00233AFD"/>
    <w:rsid w:val="002347BC"/>
    <w:rsid w:val="00242ACE"/>
    <w:rsid w:val="002450DA"/>
    <w:rsid w:val="00246088"/>
    <w:rsid w:val="002522CB"/>
    <w:rsid w:val="00253920"/>
    <w:rsid w:val="002560A9"/>
    <w:rsid w:val="00264D40"/>
    <w:rsid w:val="00272C3C"/>
    <w:rsid w:val="002755C0"/>
    <w:rsid w:val="00276925"/>
    <w:rsid w:val="00287EE9"/>
    <w:rsid w:val="00293C21"/>
    <w:rsid w:val="00295CCA"/>
    <w:rsid w:val="002A4845"/>
    <w:rsid w:val="002B1082"/>
    <w:rsid w:val="002B2A1C"/>
    <w:rsid w:val="002B3E3B"/>
    <w:rsid w:val="002C0B64"/>
    <w:rsid w:val="002C2515"/>
    <w:rsid w:val="002D4615"/>
    <w:rsid w:val="002E24B5"/>
    <w:rsid w:val="002E6764"/>
    <w:rsid w:val="002F367A"/>
    <w:rsid w:val="003032F3"/>
    <w:rsid w:val="003038A4"/>
    <w:rsid w:val="00305155"/>
    <w:rsid w:val="0030712A"/>
    <w:rsid w:val="00316AB1"/>
    <w:rsid w:val="0032330D"/>
    <w:rsid w:val="00323866"/>
    <w:rsid w:val="003270AC"/>
    <w:rsid w:val="00331550"/>
    <w:rsid w:val="003339B1"/>
    <w:rsid w:val="00336E29"/>
    <w:rsid w:val="00350016"/>
    <w:rsid w:val="00350977"/>
    <w:rsid w:val="00351504"/>
    <w:rsid w:val="00351F68"/>
    <w:rsid w:val="00353124"/>
    <w:rsid w:val="003531F8"/>
    <w:rsid w:val="00362713"/>
    <w:rsid w:val="003673ED"/>
    <w:rsid w:val="00370E71"/>
    <w:rsid w:val="00371609"/>
    <w:rsid w:val="00376846"/>
    <w:rsid w:val="0038037A"/>
    <w:rsid w:val="00381EAA"/>
    <w:rsid w:val="0038324B"/>
    <w:rsid w:val="00383EF7"/>
    <w:rsid w:val="00385C35"/>
    <w:rsid w:val="00387D16"/>
    <w:rsid w:val="003900A6"/>
    <w:rsid w:val="003921E0"/>
    <w:rsid w:val="00392A09"/>
    <w:rsid w:val="00397705"/>
    <w:rsid w:val="003A0059"/>
    <w:rsid w:val="003A1882"/>
    <w:rsid w:val="003A6442"/>
    <w:rsid w:val="003B158F"/>
    <w:rsid w:val="003B34C8"/>
    <w:rsid w:val="003B4B2A"/>
    <w:rsid w:val="003B656A"/>
    <w:rsid w:val="003C1665"/>
    <w:rsid w:val="003C2ACF"/>
    <w:rsid w:val="003C3875"/>
    <w:rsid w:val="003C54ED"/>
    <w:rsid w:val="003C7EF7"/>
    <w:rsid w:val="003D43A4"/>
    <w:rsid w:val="003E5722"/>
    <w:rsid w:val="00400518"/>
    <w:rsid w:val="004022C2"/>
    <w:rsid w:val="00402FFE"/>
    <w:rsid w:val="00403B82"/>
    <w:rsid w:val="00404D4C"/>
    <w:rsid w:val="004066EA"/>
    <w:rsid w:val="0040677B"/>
    <w:rsid w:val="0040770B"/>
    <w:rsid w:val="004133E5"/>
    <w:rsid w:val="00413EBA"/>
    <w:rsid w:val="00417C25"/>
    <w:rsid w:val="0042451F"/>
    <w:rsid w:val="004325CA"/>
    <w:rsid w:val="0043404B"/>
    <w:rsid w:val="0043572E"/>
    <w:rsid w:val="0043708D"/>
    <w:rsid w:val="00437CB7"/>
    <w:rsid w:val="004409C7"/>
    <w:rsid w:val="004466DA"/>
    <w:rsid w:val="004472BF"/>
    <w:rsid w:val="004573F4"/>
    <w:rsid w:val="004678C8"/>
    <w:rsid w:val="0047110F"/>
    <w:rsid w:val="00474062"/>
    <w:rsid w:val="00476960"/>
    <w:rsid w:val="004803B7"/>
    <w:rsid w:val="004832F2"/>
    <w:rsid w:val="00494DDD"/>
    <w:rsid w:val="004959F5"/>
    <w:rsid w:val="004A3DC2"/>
    <w:rsid w:val="004A41A2"/>
    <w:rsid w:val="004B0BBD"/>
    <w:rsid w:val="004B21E5"/>
    <w:rsid w:val="004B5DCA"/>
    <w:rsid w:val="004B686A"/>
    <w:rsid w:val="004B6E03"/>
    <w:rsid w:val="004C12A9"/>
    <w:rsid w:val="004C2ED1"/>
    <w:rsid w:val="004C3D16"/>
    <w:rsid w:val="004C5731"/>
    <w:rsid w:val="004C59FF"/>
    <w:rsid w:val="004C64AF"/>
    <w:rsid w:val="004D4AC9"/>
    <w:rsid w:val="004E54CC"/>
    <w:rsid w:val="004E5912"/>
    <w:rsid w:val="004F44B4"/>
    <w:rsid w:val="004F5130"/>
    <w:rsid w:val="004F5968"/>
    <w:rsid w:val="004F7198"/>
    <w:rsid w:val="00501B64"/>
    <w:rsid w:val="005106D0"/>
    <w:rsid w:val="00512D30"/>
    <w:rsid w:val="00513E0B"/>
    <w:rsid w:val="005174F0"/>
    <w:rsid w:val="00517610"/>
    <w:rsid w:val="00523F33"/>
    <w:rsid w:val="00524EFD"/>
    <w:rsid w:val="00540C2D"/>
    <w:rsid w:val="00541400"/>
    <w:rsid w:val="0054587B"/>
    <w:rsid w:val="00550326"/>
    <w:rsid w:val="00550C59"/>
    <w:rsid w:val="00552BD7"/>
    <w:rsid w:val="005576FE"/>
    <w:rsid w:val="0056211E"/>
    <w:rsid w:val="005634A2"/>
    <w:rsid w:val="0056620F"/>
    <w:rsid w:val="005678E5"/>
    <w:rsid w:val="00572223"/>
    <w:rsid w:val="00574ACB"/>
    <w:rsid w:val="00583B03"/>
    <w:rsid w:val="0059210A"/>
    <w:rsid w:val="00592934"/>
    <w:rsid w:val="005A037E"/>
    <w:rsid w:val="005A2FFF"/>
    <w:rsid w:val="005B0480"/>
    <w:rsid w:val="005B2902"/>
    <w:rsid w:val="005B3E34"/>
    <w:rsid w:val="005C0422"/>
    <w:rsid w:val="005C0A4F"/>
    <w:rsid w:val="005C1F37"/>
    <w:rsid w:val="005C324A"/>
    <w:rsid w:val="005D11FB"/>
    <w:rsid w:val="005D182E"/>
    <w:rsid w:val="005D63CF"/>
    <w:rsid w:val="005E1E08"/>
    <w:rsid w:val="005E4768"/>
    <w:rsid w:val="005E5447"/>
    <w:rsid w:val="005E620A"/>
    <w:rsid w:val="005F30DE"/>
    <w:rsid w:val="005F344F"/>
    <w:rsid w:val="005F3578"/>
    <w:rsid w:val="005F62E3"/>
    <w:rsid w:val="005F6358"/>
    <w:rsid w:val="005F721F"/>
    <w:rsid w:val="00601744"/>
    <w:rsid w:val="00601C54"/>
    <w:rsid w:val="00603331"/>
    <w:rsid w:val="0060461E"/>
    <w:rsid w:val="00607547"/>
    <w:rsid w:val="006115D1"/>
    <w:rsid w:val="00611880"/>
    <w:rsid w:val="00613F94"/>
    <w:rsid w:val="006245E5"/>
    <w:rsid w:val="00627F10"/>
    <w:rsid w:val="00633FAC"/>
    <w:rsid w:val="0063702D"/>
    <w:rsid w:val="00637B9F"/>
    <w:rsid w:val="0064125C"/>
    <w:rsid w:val="0064748D"/>
    <w:rsid w:val="0065238D"/>
    <w:rsid w:val="00655FDF"/>
    <w:rsid w:val="0065628A"/>
    <w:rsid w:val="00656F21"/>
    <w:rsid w:val="006573BF"/>
    <w:rsid w:val="00666AF6"/>
    <w:rsid w:val="006769A4"/>
    <w:rsid w:val="006775E7"/>
    <w:rsid w:val="00685D83"/>
    <w:rsid w:val="00686524"/>
    <w:rsid w:val="00687B42"/>
    <w:rsid w:val="006932EF"/>
    <w:rsid w:val="006945B5"/>
    <w:rsid w:val="006954D4"/>
    <w:rsid w:val="00696E81"/>
    <w:rsid w:val="006A3BD2"/>
    <w:rsid w:val="006A6863"/>
    <w:rsid w:val="006B03B9"/>
    <w:rsid w:val="006B1113"/>
    <w:rsid w:val="006B3F9A"/>
    <w:rsid w:val="006B412E"/>
    <w:rsid w:val="006B5E28"/>
    <w:rsid w:val="006C5A56"/>
    <w:rsid w:val="006D58C3"/>
    <w:rsid w:val="006D5FBC"/>
    <w:rsid w:val="006D7DF9"/>
    <w:rsid w:val="006E163C"/>
    <w:rsid w:val="006E4270"/>
    <w:rsid w:val="006E5B1B"/>
    <w:rsid w:val="006F7C07"/>
    <w:rsid w:val="0070043F"/>
    <w:rsid w:val="007064C0"/>
    <w:rsid w:val="0070715F"/>
    <w:rsid w:val="0070767A"/>
    <w:rsid w:val="00707CB2"/>
    <w:rsid w:val="00711447"/>
    <w:rsid w:val="00713716"/>
    <w:rsid w:val="00714D0F"/>
    <w:rsid w:val="007160AF"/>
    <w:rsid w:val="007211F8"/>
    <w:rsid w:val="00723ECE"/>
    <w:rsid w:val="00725743"/>
    <w:rsid w:val="00725C89"/>
    <w:rsid w:val="00726070"/>
    <w:rsid w:val="007336D1"/>
    <w:rsid w:val="00737C1F"/>
    <w:rsid w:val="00744C09"/>
    <w:rsid w:val="00764A67"/>
    <w:rsid w:val="00770491"/>
    <w:rsid w:val="00776D40"/>
    <w:rsid w:val="00783896"/>
    <w:rsid w:val="00786792"/>
    <w:rsid w:val="007943B5"/>
    <w:rsid w:val="00794ECB"/>
    <w:rsid w:val="0079668E"/>
    <w:rsid w:val="007A11C6"/>
    <w:rsid w:val="007A1B7A"/>
    <w:rsid w:val="007A2CEE"/>
    <w:rsid w:val="007A361B"/>
    <w:rsid w:val="007A559C"/>
    <w:rsid w:val="007C0CB9"/>
    <w:rsid w:val="007C1731"/>
    <w:rsid w:val="007C38F2"/>
    <w:rsid w:val="007C3F05"/>
    <w:rsid w:val="007C7F3A"/>
    <w:rsid w:val="007D4845"/>
    <w:rsid w:val="007D7772"/>
    <w:rsid w:val="007E2AD2"/>
    <w:rsid w:val="007E4375"/>
    <w:rsid w:val="007E5627"/>
    <w:rsid w:val="007F008A"/>
    <w:rsid w:val="007F259D"/>
    <w:rsid w:val="00800566"/>
    <w:rsid w:val="00802616"/>
    <w:rsid w:val="00802D88"/>
    <w:rsid w:val="008058A1"/>
    <w:rsid w:val="00810DC6"/>
    <w:rsid w:val="008117F8"/>
    <w:rsid w:val="008128E5"/>
    <w:rsid w:val="00815828"/>
    <w:rsid w:val="008161A4"/>
    <w:rsid w:val="00817D59"/>
    <w:rsid w:val="0082423C"/>
    <w:rsid w:val="00826392"/>
    <w:rsid w:val="0082639D"/>
    <w:rsid w:val="008272D7"/>
    <w:rsid w:val="00832075"/>
    <w:rsid w:val="00833849"/>
    <w:rsid w:val="00834248"/>
    <w:rsid w:val="008365B4"/>
    <w:rsid w:val="008456EB"/>
    <w:rsid w:val="00846977"/>
    <w:rsid w:val="0085050E"/>
    <w:rsid w:val="00850899"/>
    <w:rsid w:val="00850B9F"/>
    <w:rsid w:val="008533FB"/>
    <w:rsid w:val="0085368A"/>
    <w:rsid w:val="0085591D"/>
    <w:rsid w:val="0086327A"/>
    <w:rsid w:val="00866157"/>
    <w:rsid w:val="00867979"/>
    <w:rsid w:val="0087093D"/>
    <w:rsid w:val="008744C7"/>
    <w:rsid w:val="008745C7"/>
    <w:rsid w:val="00875A8F"/>
    <w:rsid w:val="00881142"/>
    <w:rsid w:val="008823D3"/>
    <w:rsid w:val="0088292E"/>
    <w:rsid w:val="00885D28"/>
    <w:rsid w:val="00886955"/>
    <w:rsid w:val="00886CAC"/>
    <w:rsid w:val="00895FD0"/>
    <w:rsid w:val="008A3ED2"/>
    <w:rsid w:val="008B13CA"/>
    <w:rsid w:val="008B26E5"/>
    <w:rsid w:val="008B46CD"/>
    <w:rsid w:val="008C30AC"/>
    <w:rsid w:val="008C45D6"/>
    <w:rsid w:val="008D21A3"/>
    <w:rsid w:val="008D2CD1"/>
    <w:rsid w:val="008D383C"/>
    <w:rsid w:val="008D5168"/>
    <w:rsid w:val="008D7789"/>
    <w:rsid w:val="008D7D8F"/>
    <w:rsid w:val="008E0175"/>
    <w:rsid w:val="008E18B9"/>
    <w:rsid w:val="008E191A"/>
    <w:rsid w:val="008E1EF9"/>
    <w:rsid w:val="008E5612"/>
    <w:rsid w:val="008E7C3F"/>
    <w:rsid w:val="008F7BF6"/>
    <w:rsid w:val="00900E51"/>
    <w:rsid w:val="0090148D"/>
    <w:rsid w:val="009050AD"/>
    <w:rsid w:val="00906F45"/>
    <w:rsid w:val="00922D2E"/>
    <w:rsid w:val="00923E9D"/>
    <w:rsid w:val="00924DDC"/>
    <w:rsid w:val="009258F5"/>
    <w:rsid w:val="00925D80"/>
    <w:rsid w:val="009271DA"/>
    <w:rsid w:val="00927B3C"/>
    <w:rsid w:val="009315EF"/>
    <w:rsid w:val="009342DC"/>
    <w:rsid w:val="00935398"/>
    <w:rsid w:val="009371B0"/>
    <w:rsid w:val="009405AC"/>
    <w:rsid w:val="009409AF"/>
    <w:rsid w:val="0094330D"/>
    <w:rsid w:val="00943562"/>
    <w:rsid w:val="00944168"/>
    <w:rsid w:val="00946A89"/>
    <w:rsid w:val="0095322B"/>
    <w:rsid w:val="00954066"/>
    <w:rsid w:val="009564CE"/>
    <w:rsid w:val="00960B49"/>
    <w:rsid w:val="0096456D"/>
    <w:rsid w:val="00964610"/>
    <w:rsid w:val="00967CCE"/>
    <w:rsid w:val="0097016A"/>
    <w:rsid w:val="009711FC"/>
    <w:rsid w:val="00971EAA"/>
    <w:rsid w:val="0097263E"/>
    <w:rsid w:val="00981338"/>
    <w:rsid w:val="009823B2"/>
    <w:rsid w:val="009963D0"/>
    <w:rsid w:val="00996FFD"/>
    <w:rsid w:val="0099711D"/>
    <w:rsid w:val="009A2132"/>
    <w:rsid w:val="009A73C4"/>
    <w:rsid w:val="009A7F7C"/>
    <w:rsid w:val="009B5DCA"/>
    <w:rsid w:val="009B657A"/>
    <w:rsid w:val="009C03BB"/>
    <w:rsid w:val="009C259E"/>
    <w:rsid w:val="009C311B"/>
    <w:rsid w:val="009C3DE1"/>
    <w:rsid w:val="009C6F2C"/>
    <w:rsid w:val="009C702F"/>
    <w:rsid w:val="009C776A"/>
    <w:rsid w:val="009D5285"/>
    <w:rsid w:val="009E602A"/>
    <w:rsid w:val="009E6F91"/>
    <w:rsid w:val="009F6F01"/>
    <w:rsid w:val="009F7836"/>
    <w:rsid w:val="00A00D01"/>
    <w:rsid w:val="00A00FE4"/>
    <w:rsid w:val="00A011C6"/>
    <w:rsid w:val="00A01B65"/>
    <w:rsid w:val="00A01EBC"/>
    <w:rsid w:val="00A05795"/>
    <w:rsid w:val="00A05C63"/>
    <w:rsid w:val="00A05DC0"/>
    <w:rsid w:val="00A068E5"/>
    <w:rsid w:val="00A0694D"/>
    <w:rsid w:val="00A1510B"/>
    <w:rsid w:val="00A171DA"/>
    <w:rsid w:val="00A2083D"/>
    <w:rsid w:val="00A209A9"/>
    <w:rsid w:val="00A2159E"/>
    <w:rsid w:val="00A24085"/>
    <w:rsid w:val="00A246D4"/>
    <w:rsid w:val="00A26167"/>
    <w:rsid w:val="00A32102"/>
    <w:rsid w:val="00A344B4"/>
    <w:rsid w:val="00A44D31"/>
    <w:rsid w:val="00A5217D"/>
    <w:rsid w:val="00A55723"/>
    <w:rsid w:val="00A62B8F"/>
    <w:rsid w:val="00A66E77"/>
    <w:rsid w:val="00A709DA"/>
    <w:rsid w:val="00A731CC"/>
    <w:rsid w:val="00A75CD3"/>
    <w:rsid w:val="00A76002"/>
    <w:rsid w:val="00A7740B"/>
    <w:rsid w:val="00A82A4F"/>
    <w:rsid w:val="00A82DEC"/>
    <w:rsid w:val="00A91C34"/>
    <w:rsid w:val="00A97F03"/>
    <w:rsid w:val="00AA5422"/>
    <w:rsid w:val="00AB1105"/>
    <w:rsid w:val="00AB135D"/>
    <w:rsid w:val="00AB52F5"/>
    <w:rsid w:val="00AB7650"/>
    <w:rsid w:val="00AC201B"/>
    <w:rsid w:val="00AC248D"/>
    <w:rsid w:val="00AC413A"/>
    <w:rsid w:val="00AE4363"/>
    <w:rsid w:val="00AE51EF"/>
    <w:rsid w:val="00AE71AF"/>
    <w:rsid w:val="00AF0E49"/>
    <w:rsid w:val="00AF3779"/>
    <w:rsid w:val="00B02BEB"/>
    <w:rsid w:val="00B071C1"/>
    <w:rsid w:val="00B07A35"/>
    <w:rsid w:val="00B11D9B"/>
    <w:rsid w:val="00B13C85"/>
    <w:rsid w:val="00B15FDC"/>
    <w:rsid w:val="00B21D07"/>
    <w:rsid w:val="00B25E8D"/>
    <w:rsid w:val="00B341C8"/>
    <w:rsid w:val="00B366D7"/>
    <w:rsid w:val="00B40E61"/>
    <w:rsid w:val="00B44954"/>
    <w:rsid w:val="00B44C64"/>
    <w:rsid w:val="00B5113C"/>
    <w:rsid w:val="00B515A4"/>
    <w:rsid w:val="00B538B1"/>
    <w:rsid w:val="00B543DB"/>
    <w:rsid w:val="00B54AC6"/>
    <w:rsid w:val="00B54EA1"/>
    <w:rsid w:val="00B575F0"/>
    <w:rsid w:val="00B62FD5"/>
    <w:rsid w:val="00B64493"/>
    <w:rsid w:val="00B6470B"/>
    <w:rsid w:val="00B7081E"/>
    <w:rsid w:val="00B80726"/>
    <w:rsid w:val="00B820C3"/>
    <w:rsid w:val="00B8340B"/>
    <w:rsid w:val="00B87F61"/>
    <w:rsid w:val="00B91F7A"/>
    <w:rsid w:val="00B9488E"/>
    <w:rsid w:val="00BA059E"/>
    <w:rsid w:val="00BA0B4E"/>
    <w:rsid w:val="00BA1CB5"/>
    <w:rsid w:val="00BA26FE"/>
    <w:rsid w:val="00BA6012"/>
    <w:rsid w:val="00BA675E"/>
    <w:rsid w:val="00BA6B94"/>
    <w:rsid w:val="00BA742A"/>
    <w:rsid w:val="00BC1DEF"/>
    <w:rsid w:val="00BC26C7"/>
    <w:rsid w:val="00BC4539"/>
    <w:rsid w:val="00BC6A88"/>
    <w:rsid w:val="00BC7CD2"/>
    <w:rsid w:val="00BD3B7C"/>
    <w:rsid w:val="00BE0223"/>
    <w:rsid w:val="00BE4827"/>
    <w:rsid w:val="00BE501B"/>
    <w:rsid w:val="00BE6287"/>
    <w:rsid w:val="00C003D3"/>
    <w:rsid w:val="00C06606"/>
    <w:rsid w:val="00C0730E"/>
    <w:rsid w:val="00C11913"/>
    <w:rsid w:val="00C137DD"/>
    <w:rsid w:val="00C148DC"/>
    <w:rsid w:val="00C216BC"/>
    <w:rsid w:val="00C22F57"/>
    <w:rsid w:val="00C233AB"/>
    <w:rsid w:val="00C252D4"/>
    <w:rsid w:val="00C2782C"/>
    <w:rsid w:val="00C27CC0"/>
    <w:rsid w:val="00C33F85"/>
    <w:rsid w:val="00C3428E"/>
    <w:rsid w:val="00C35E73"/>
    <w:rsid w:val="00C37A7A"/>
    <w:rsid w:val="00C40C84"/>
    <w:rsid w:val="00C45319"/>
    <w:rsid w:val="00C469AB"/>
    <w:rsid w:val="00C46AFA"/>
    <w:rsid w:val="00C47776"/>
    <w:rsid w:val="00C51394"/>
    <w:rsid w:val="00C52482"/>
    <w:rsid w:val="00C54523"/>
    <w:rsid w:val="00C551F6"/>
    <w:rsid w:val="00C553F8"/>
    <w:rsid w:val="00C5585F"/>
    <w:rsid w:val="00C67E20"/>
    <w:rsid w:val="00C7433F"/>
    <w:rsid w:val="00C7500F"/>
    <w:rsid w:val="00C865E5"/>
    <w:rsid w:val="00C922CA"/>
    <w:rsid w:val="00CA09FF"/>
    <w:rsid w:val="00CA0E86"/>
    <w:rsid w:val="00CB0482"/>
    <w:rsid w:val="00CB0C6F"/>
    <w:rsid w:val="00CB0E33"/>
    <w:rsid w:val="00CB674E"/>
    <w:rsid w:val="00CB6750"/>
    <w:rsid w:val="00CC1024"/>
    <w:rsid w:val="00CD3869"/>
    <w:rsid w:val="00CD5427"/>
    <w:rsid w:val="00CD6995"/>
    <w:rsid w:val="00CD7C3A"/>
    <w:rsid w:val="00CE0FA1"/>
    <w:rsid w:val="00CE4B20"/>
    <w:rsid w:val="00CE4FA6"/>
    <w:rsid w:val="00CE5C26"/>
    <w:rsid w:val="00CF1E54"/>
    <w:rsid w:val="00D03BDF"/>
    <w:rsid w:val="00D04389"/>
    <w:rsid w:val="00D10E5B"/>
    <w:rsid w:val="00D15D88"/>
    <w:rsid w:val="00D16F41"/>
    <w:rsid w:val="00D216B0"/>
    <w:rsid w:val="00D2268B"/>
    <w:rsid w:val="00D238CB"/>
    <w:rsid w:val="00D32696"/>
    <w:rsid w:val="00D35206"/>
    <w:rsid w:val="00D42301"/>
    <w:rsid w:val="00D428C5"/>
    <w:rsid w:val="00D44DE9"/>
    <w:rsid w:val="00D55A0C"/>
    <w:rsid w:val="00D56671"/>
    <w:rsid w:val="00D708B3"/>
    <w:rsid w:val="00D738A7"/>
    <w:rsid w:val="00D7687C"/>
    <w:rsid w:val="00D8087A"/>
    <w:rsid w:val="00D864B4"/>
    <w:rsid w:val="00D90238"/>
    <w:rsid w:val="00D90CD2"/>
    <w:rsid w:val="00DA5A5A"/>
    <w:rsid w:val="00DB19B3"/>
    <w:rsid w:val="00DB5C42"/>
    <w:rsid w:val="00DB65D8"/>
    <w:rsid w:val="00DC0292"/>
    <w:rsid w:val="00DC2982"/>
    <w:rsid w:val="00DC72E5"/>
    <w:rsid w:val="00DD1F3D"/>
    <w:rsid w:val="00DD34DF"/>
    <w:rsid w:val="00DD7D3E"/>
    <w:rsid w:val="00DE4C20"/>
    <w:rsid w:val="00DF0EE1"/>
    <w:rsid w:val="00DF399F"/>
    <w:rsid w:val="00DF4A7C"/>
    <w:rsid w:val="00DF6885"/>
    <w:rsid w:val="00E04210"/>
    <w:rsid w:val="00E1101B"/>
    <w:rsid w:val="00E14FDD"/>
    <w:rsid w:val="00E166A3"/>
    <w:rsid w:val="00E1792B"/>
    <w:rsid w:val="00E25250"/>
    <w:rsid w:val="00E27F5C"/>
    <w:rsid w:val="00E308B4"/>
    <w:rsid w:val="00E34FA1"/>
    <w:rsid w:val="00E40B18"/>
    <w:rsid w:val="00E4152D"/>
    <w:rsid w:val="00E44171"/>
    <w:rsid w:val="00E50D8B"/>
    <w:rsid w:val="00E52556"/>
    <w:rsid w:val="00E52B34"/>
    <w:rsid w:val="00E53353"/>
    <w:rsid w:val="00E54E94"/>
    <w:rsid w:val="00E63AC5"/>
    <w:rsid w:val="00E671EA"/>
    <w:rsid w:val="00E672CA"/>
    <w:rsid w:val="00E723DC"/>
    <w:rsid w:val="00E72583"/>
    <w:rsid w:val="00E749E4"/>
    <w:rsid w:val="00E75754"/>
    <w:rsid w:val="00E77F66"/>
    <w:rsid w:val="00E817B7"/>
    <w:rsid w:val="00E83F29"/>
    <w:rsid w:val="00E8401E"/>
    <w:rsid w:val="00E856A6"/>
    <w:rsid w:val="00E86D4C"/>
    <w:rsid w:val="00E9062F"/>
    <w:rsid w:val="00E90F97"/>
    <w:rsid w:val="00E93844"/>
    <w:rsid w:val="00E94C7E"/>
    <w:rsid w:val="00EA3EB9"/>
    <w:rsid w:val="00EB0062"/>
    <w:rsid w:val="00EB2132"/>
    <w:rsid w:val="00EB48C1"/>
    <w:rsid w:val="00EB630C"/>
    <w:rsid w:val="00EC06E9"/>
    <w:rsid w:val="00EC473F"/>
    <w:rsid w:val="00ED19A5"/>
    <w:rsid w:val="00ED789F"/>
    <w:rsid w:val="00EE0C99"/>
    <w:rsid w:val="00EE5616"/>
    <w:rsid w:val="00EE62E5"/>
    <w:rsid w:val="00EE7712"/>
    <w:rsid w:val="00EF1862"/>
    <w:rsid w:val="00EF7DB7"/>
    <w:rsid w:val="00EF7DD8"/>
    <w:rsid w:val="00F03F89"/>
    <w:rsid w:val="00F116F7"/>
    <w:rsid w:val="00F1317B"/>
    <w:rsid w:val="00F1369E"/>
    <w:rsid w:val="00F13954"/>
    <w:rsid w:val="00F15585"/>
    <w:rsid w:val="00F2517A"/>
    <w:rsid w:val="00F25BF0"/>
    <w:rsid w:val="00F25D7A"/>
    <w:rsid w:val="00F26B45"/>
    <w:rsid w:val="00F30780"/>
    <w:rsid w:val="00F32EE4"/>
    <w:rsid w:val="00F37096"/>
    <w:rsid w:val="00F37C3B"/>
    <w:rsid w:val="00F40B09"/>
    <w:rsid w:val="00F421E2"/>
    <w:rsid w:val="00F5252B"/>
    <w:rsid w:val="00F5549C"/>
    <w:rsid w:val="00F56B91"/>
    <w:rsid w:val="00F5743F"/>
    <w:rsid w:val="00F6049C"/>
    <w:rsid w:val="00F67E22"/>
    <w:rsid w:val="00F700C0"/>
    <w:rsid w:val="00F70470"/>
    <w:rsid w:val="00F71EEA"/>
    <w:rsid w:val="00F7584E"/>
    <w:rsid w:val="00F764D3"/>
    <w:rsid w:val="00F76A49"/>
    <w:rsid w:val="00F83EE7"/>
    <w:rsid w:val="00F945F2"/>
    <w:rsid w:val="00F95D47"/>
    <w:rsid w:val="00FA7CFB"/>
    <w:rsid w:val="00FB51C2"/>
    <w:rsid w:val="00FB575D"/>
    <w:rsid w:val="00FD1D23"/>
    <w:rsid w:val="00FD41F4"/>
    <w:rsid w:val="00FD5694"/>
    <w:rsid w:val="00FF36B4"/>
    <w:rsid w:val="00FF4169"/>
    <w:rsid w:val="00FF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57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E57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57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E57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E5722"/>
    <w:rPr>
      <w:color w:val="0000FF"/>
      <w:u w:val="single"/>
    </w:rPr>
  </w:style>
  <w:style w:type="paragraph" w:customStyle="1" w:styleId="increasetext">
    <w:name w:val="increase_text"/>
    <w:basedOn w:val="a"/>
    <w:rsid w:val="003E5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3E5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E5722"/>
    <w:rPr>
      <w:b/>
      <w:bCs/>
    </w:rPr>
  </w:style>
  <w:style w:type="character" w:customStyle="1" w:styleId="injinfo">
    <w:name w:val="inj_info"/>
    <w:basedOn w:val="a0"/>
    <w:rsid w:val="003E5722"/>
  </w:style>
  <w:style w:type="paragraph" w:styleId="a6">
    <w:name w:val="Balloon Text"/>
    <w:basedOn w:val="a"/>
    <w:link w:val="a7"/>
    <w:uiPriority w:val="99"/>
    <w:semiHidden/>
    <w:unhideWhenUsed/>
    <w:rsid w:val="003E5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57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57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E57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57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E57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E5722"/>
    <w:rPr>
      <w:color w:val="0000FF"/>
      <w:u w:val="single"/>
    </w:rPr>
  </w:style>
  <w:style w:type="paragraph" w:customStyle="1" w:styleId="increasetext">
    <w:name w:val="increase_text"/>
    <w:basedOn w:val="a"/>
    <w:rsid w:val="003E5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3E5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E5722"/>
    <w:rPr>
      <w:b/>
      <w:bCs/>
    </w:rPr>
  </w:style>
  <w:style w:type="character" w:customStyle="1" w:styleId="injinfo">
    <w:name w:val="inj_info"/>
    <w:basedOn w:val="a0"/>
    <w:rsid w:val="003E5722"/>
  </w:style>
  <w:style w:type="paragraph" w:styleId="a6">
    <w:name w:val="Balloon Text"/>
    <w:basedOn w:val="a"/>
    <w:link w:val="a7"/>
    <w:uiPriority w:val="99"/>
    <w:semiHidden/>
    <w:unhideWhenUsed/>
    <w:rsid w:val="003E5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57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4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85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6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0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28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99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70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8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aif.ru/health/life/1146656" TargetMode="External"/><Relationship Id="rId18" Type="http://schemas.openxmlformats.org/officeDocument/2006/relationships/hyperlink" Target="http://www.aif.ru/auto/safety/kreslo_zhizni_pochemu_vazhno_obezopasit_rebenka_v_mashine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9.jpeg"/><Relationship Id="rId7" Type="http://schemas.openxmlformats.org/officeDocument/2006/relationships/hyperlink" Target="http://images.aif.ru/008/182/751f99c9a6c8fce06042fb0473045add.jpg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hyperlink" Target="http://www.aif.ru/auto/safety/kreslo_zhizni_pochemu_vazhno_obezopasit_rebenka_v_mashin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aif.ru/gazeta/number/30664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://www.aif.ru/health/life/1146656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static1.repo.aif.ru/1/66/520109/7f811bc62afde287cdfc074cb6091fcb.png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1432</Words>
  <Characters>8167</Characters>
  <Application>Microsoft Office Word</Application>
  <DocSecurity>0</DocSecurity>
  <Lines>68</Lines>
  <Paragraphs>19</Paragraphs>
  <ScaleCrop>false</ScaleCrop>
  <Company/>
  <LinksUpToDate>false</LinksUpToDate>
  <CharactersWithSpaces>9580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2017-10-31T06:53:00Z</dcterms:created>
  <dcterms:modified xsi:type="dcterms:W3CDTF">2017-10-31T07:03:00Z</dcterms:modified>
</cp:coreProperties>
</file>